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BF66B" w14:textId="7518AB4B" w:rsidR="00EC05CA" w:rsidRPr="005F7CCA" w:rsidRDefault="00EC05CA" w:rsidP="005F7CCA">
      <w:pPr>
        <w:pStyle w:val="NoSpacing"/>
        <w:jc w:val="center"/>
        <w:rPr>
          <w:b/>
          <w:sz w:val="36"/>
        </w:rPr>
      </w:pPr>
      <w:bookmarkStart w:id="0" w:name="_GoBack"/>
      <w:bookmarkEnd w:id="0"/>
      <w:r w:rsidRPr="005F7CCA">
        <w:rPr>
          <w:b/>
          <w:sz w:val="36"/>
        </w:rPr>
        <w:t>Self-care matters more in stressful times</w:t>
      </w:r>
    </w:p>
    <w:p w14:paraId="633F675C" w14:textId="4CBFC1E9" w:rsidR="005F7CCA" w:rsidRDefault="00F06956" w:rsidP="005F7CCA">
      <w:pPr>
        <w:pStyle w:val="NoSpacing"/>
        <w:jc w:val="center"/>
        <w:rPr>
          <w:rFonts w:eastAsia="Times New Roman"/>
          <w:sz w:val="22"/>
          <w:szCs w:val="22"/>
        </w:rPr>
      </w:pPr>
      <w:r>
        <w:t xml:space="preserve">Mantra: </w:t>
      </w:r>
      <w:r w:rsidR="005F7CCA">
        <w:rPr>
          <w:rFonts w:eastAsia="Times New Roman"/>
          <w:sz w:val="22"/>
          <w:szCs w:val="22"/>
        </w:rPr>
        <w:t>Do what you can do, and recognize you can’t do it all!</w:t>
      </w:r>
    </w:p>
    <w:p w14:paraId="59809D26" w14:textId="77777777" w:rsidR="00F06956" w:rsidRPr="005F7CCA" w:rsidRDefault="00F06956" w:rsidP="005F7CCA">
      <w:pPr>
        <w:pStyle w:val="NoSpacing"/>
        <w:jc w:val="center"/>
      </w:pPr>
    </w:p>
    <w:p w14:paraId="05B15C79" w14:textId="774E6BAF" w:rsidR="00EC05CA" w:rsidRPr="007E219D" w:rsidRDefault="00EC05CA" w:rsidP="007E219D">
      <w:pPr>
        <w:pStyle w:val="NoSpacing"/>
        <w:rPr>
          <w:b/>
          <w:sz w:val="28"/>
        </w:rPr>
      </w:pPr>
      <w:r w:rsidRPr="007E219D">
        <w:rPr>
          <w:b/>
          <w:sz w:val="28"/>
        </w:rPr>
        <w:t>Get plenty of slee</w:t>
      </w:r>
      <w:r w:rsidR="00904BBD" w:rsidRPr="007E219D">
        <w:rPr>
          <w:b/>
          <w:sz w:val="28"/>
        </w:rPr>
        <w:t>p</w:t>
      </w:r>
    </w:p>
    <w:p w14:paraId="13788F64" w14:textId="2F3D6391" w:rsidR="00EC05CA" w:rsidRPr="00EC05CA" w:rsidRDefault="00EC05CA" w:rsidP="00EC05CA">
      <w:pPr>
        <w:shd w:val="clear" w:color="auto" w:fill="FFFFFF"/>
        <w:spacing w:after="300"/>
        <w:rPr>
          <w:rFonts w:ascii="Arial" w:eastAsia="Times New Roman" w:hAnsi="Arial" w:cs="Arial"/>
          <w:color w:val="000000" w:themeColor="text1"/>
          <w:sz w:val="22"/>
          <w:szCs w:val="22"/>
        </w:rPr>
      </w:pPr>
      <w:r w:rsidRPr="00EC05CA">
        <w:rPr>
          <w:rFonts w:ascii="Arial" w:eastAsia="Times New Roman" w:hAnsi="Arial" w:cs="Arial"/>
          <w:color w:val="000000" w:themeColor="text1"/>
          <w:sz w:val="22"/>
          <w:szCs w:val="22"/>
        </w:rPr>
        <w:t>It can be hard to fall asleep when you take your worries to bed with you. To keep you from tossing and turning all night, try to avoid reading headlines or watching the news before bed. Instead, have a </w:t>
      </w:r>
      <w:hyperlink r:id="rId5" w:tgtFrame="_blank" w:history="1">
        <w:r w:rsidRPr="00EC05CA">
          <w:rPr>
            <w:rFonts w:ascii="Arial" w:eastAsia="Times New Roman" w:hAnsi="Arial" w:cs="Arial"/>
            <w:color w:val="000000" w:themeColor="text1"/>
            <w:sz w:val="22"/>
            <w:szCs w:val="22"/>
          </w:rPr>
          <w:t>quiet bedtime routine</w:t>
        </w:r>
      </w:hyperlink>
      <w:r w:rsidRPr="00EC05CA">
        <w:rPr>
          <w:rFonts w:ascii="Arial" w:eastAsia="Times New Roman" w:hAnsi="Arial" w:cs="Arial"/>
          <w:color w:val="000000" w:themeColor="text1"/>
          <w:sz w:val="22"/>
          <w:szCs w:val="22"/>
        </w:rPr>
        <w:t>: maybe taking a bath or reading a book. Make sure your room is cool, dark</w:t>
      </w:r>
      <w:r w:rsidR="00630035">
        <w:rPr>
          <w:rFonts w:ascii="Arial" w:eastAsia="Times New Roman" w:hAnsi="Arial" w:cs="Arial"/>
          <w:color w:val="000000" w:themeColor="text1"/>
          <w:sz w:val="22"/>
          <w:szCs w:val="22"/>
        </w:rPr>
        <w:t>,</w:t>
      </w:r>
      <w:r w:rsidRPr="00EC05CA">
        <w:rPr>
          <w:rFonts w:ascii="Arial" w:eastAsia="Times New Roman" w:hAnsi="Arial" w:cs="Arial"/>
          <w:color w:val="000000" w:themeColor="text1"/>
          <w:sz w:val="22"/>
          <w:szCs w:val="22"/>
        </w:rPr>
        <w:t xml:space="preserve"> and quiet and follow a good sleep schedule, going to bed and waking up at roughly the same time every day.</w:t>
      </w:r>
    </w:p>
    <w:p w14:paraId="1321ABBA" w14:textId="77777777" w:rsidR="00EC05CA" w:rsidRPr="007E219D" w:rsidRDefault="00EC05CA" w:rsidP="007E219D">
      <w:pPr>
        <w:pStyle w:val="NoSpacing"/>
        <w:rPr>
          <w:rFonts w:cs="Arial"/>
          <w:b/>
          <w:sz w:val="28"/>
        </w:rPr>
      </w:pPr>
      <w:r w:rsidRPr="007E219D">
        <w:rPr>
          <w:rFonts w:cs="Arial"/>
          <w:b/>
          <w:sz w:val="28"/>
        </w:rPr>
        <w:t>Eat healthy</w:t>
      </w:r>
    </w:p>
    <w:p w14:paraId="76877249" w14:textId="62B33221" w:rsidR="00EC05CA" w:rsidRPr="00EC05CA" w:rsidRDefault="00EC05CA" w:rsidP="00EC05CA">
      <w:pPr>
        <w:shd w:val="clear" w:color="auto" w:fill="FFFFFF"/>
        <w:spacing w:after="300"/>
        <w:rPr>
          <w:rFonts w:ascii="Arial" w:eastAsia="Times New Roman" w:hAnsi="Arial" w:cs="Arial"/>
          <w:color w:val="000000" w:themeColor="text1"/>
          <w:sz w:val="22"/>
          <w:szCs w:val="22"/>
        </w:rPr>
      </w:pPr>
      <w:r w:rsidRPr="00EC05CA">
        <w:rPr>
          <w:rFonts w:ascii="Arial" w:eastAsia="Times New Roman" w:hAnsi="Arial" w:cs="Arial"/>
          <w:color w:val="000000" w:themeColor="text1"/>
          <w:sz w:val="22"/>
          <w:szCs w:val="22"/>
        </w:rPr>
        <w:t>It can be tempting to reach for the chips and ice cream, but your body needs healthy food to function well. That means loading up on lots of fruits and vegetables, as well as lean proteins, whole grains and low-fat dairy. Smart food choices will give you energy and keep you healthy, but they can also make you feel better. That's not to say you can't have the occasional cookie or piece of dark chocolate. Sometimes self-care involves a treat. Just make sure you eat healthy the rest of the day.</w:t>
      </w:r>
    </w:p>
    <w:p w14:paraId="45384AB0" w14:textId="77777777" w:rsidR="00EC05CA" w:rsidRPr="007E219D" w:rsidRDefault="00EC05CA" w:rsidP="007E219D">
      <w:pPr>
        <w:pStyle w:val="NoSpacing"/>
        <w:rPr>
          <w:b/>
          <w:sz w:val="28"/>
        </w:rPr>
      </w:pPr>
      <w:r w:rsidRPr="007E219D">
        <w:rPr>
          <w:b/>
          <w:sz w:val="28"/>
        </w:rPr>
        <w:t>Exercise</w:t>
      </w:r>
    </w:p>
    <w:p w14:paraId="561DE7B6" w14:textId="61217D94" w:rsidR="00EC05CA" w:rsidRPr="00EC05CA" w:rsidRDefault="00EC05CA" w:rsidP="00EC05CA">
      <w:pPr>
        <w:shd w:val="clear" w:color="auto" w:fill="FFFFFF"/>
        <w:spacing w:after="300"/>
        <w:rPr>
          <w:rFonts w:ascii="Arial" w:eastAsia="Times New Roman" w:hAnsi="Arial" w:cs="Arial"/>
          <w:color w:val="000000" w:themeColor="text1"/>
          <w:sz w:val="40"/>
          <w:szCs w:val="40"/>
        </w:rPr>
      </w:pPr>
      <w:r w:rsidRPr="00EC05CA">
        <w:rPr>
          <w:rFonts w:ascii="Arial" w:eastAsia="Times New Roman" w:hAnsi="Arial" w:cs="Arial"/>
          <w:color w:val="000000" w:themeColor="text1"/>
          <w:sz w:val="22"/>
          <w:szCs w:val="22"/>
        </w:rPr>
        <w:t>Taking a walk can clear your head, especially during stressful times. Although you might be tempted to curl up in a blanket on the couch, it's important that you keep your body moving. Exercise releases feel-good brain chemicals called endorphins that can help ease anxiety and depression.</w:t>
      </w:r>
      <w:r w:rsidR="002B7E43" w:rsidRPr="00904BBD">
        <w:rPr>
          <w:rFonts w:ascii="Arial" w:eastAsia="Times New Roman" w:hAnsi="Arial" w:cs="Arial"/>
          <w:color w:val="000000" w:themeColor="text1"/>
          <w:sz w:val="22"/>
          <w:szCs w:val="22"/>
        </w:rPr>
        <w:t xml:space="preserve"> </w:t>
      </w:r>
      <w:r w:rsidRPr="00EC05CA">
        <w:rPr>
          <w:rFonts w:ascii="Arial" w:eastAsia="Times New Roman" w:hAnsi="Arial" w:cs="Arial"/>
          <w:color w:val="000000" w:themeColor="text1"/>
          <w:sz w:val="22"/>
          <w:szCs w:val="22"/>
        </w:rPr>
        <w:t xml:space="preserve">Get outside and take a walk or ride your bike. If you'd rather (or you must) stay inside your house, then do laps around your furniture, squats in your living room or run up and down the </w:t>
      </w:r>
      <w:r w:rsidRPr="00EC05CA">
        <w:rPr>
          <w:rFonts w:ascii="Arial" w:eastAsia="Times New Roman" w:hAnsi="Arial" w:cs="Arial"/>
          <w:color w:val="000000" w:themeColor="text1"/>
          <w:sz w:val="22"/>
          <w:szCs w:val="22"/>
        </w:rPr>
        <w:lastRenderedPageBreak/>
        <w:t>stairs. Do jumping jacks or put on your favorite music and dance. There's always something you can do and you'll feel better when you're done.</w:t>
      </w:r>
    </w:p>
    <w:p w14:paraId="544F15F8" w14:textId="77777777" w:rsidR="00EC05CA" w:rsidRPr="007E219D" w:rsidRDefault="00EC05CA" w:rsidP="007E219D">
      <w:pPr>
        <w:pStyle w:val="NoSpacing"/>
        <w:rPr>
          <w:b/>
          <w:sz w:val="28"/>
        </w:rPr>
      </w:pPr>
      <w:r w:rsidRPr="007E219D">
        <w:rPr>
          <w:b/>
          <w:sz w:val="28"/>
        </w:rPr>
        <w:t>Be social</w:t>
      </w:r>
    </w:p>
    <w:p w14:paraId="2508E832" w14:textId="1584324B" w:rsidR="00EC05CA" w:rsidRPr="00EC05CA" w:rsidRDefault="00EC05CA" w:rsidP="00EC05CA">
      <w:pPr>
        <w:shd w:val="clear" w:color="auto" w:fill="FFFFFF"/>
        <w:spacing w:after="300"/>
        <w:rPr>
          <w:rFonts w:ascii="Arial" w:eastAsia="Times New Roman" w:hAnsi="Arial" w:cs="Arial"/>
          <w:color w:val="000000" w:themeColor="text1"/>
          <w:sz w:val="40"/>
          <w:szCs w:val="40"/>
        </w:rPr>
      </w:pPr>
      <w:r w:rsidRPr="00EC05CA">
        <w:rPr>
          <w:rFonts w:ascii="Arial" w:eastAsia="Times New Roman" w:hAnsi="Arial" w:cs="Arial"/>
          <w:color w:val="000000" w:themeColor="text1"/>
          <w:sz w:val="22"/>
          <w:szCs w:val="22"/>
        </w:rPr>
        <w:t>You can chat, text</w:t>
      </w:r>
      <w:r w:rsidR="00FC26B8">
        <w:rPr>
          <w:rFonts w:ascii="Arial" w:eastAsia="Times New Roman" w:hAnsi="Arial" w:cs="Arial"/>
          <w:color w:val="000000" w:themeColor="text1"/>
          <w:sz w:val="22"/>
          <w:szCs w:val="22"/>
        </w:rPr>
        <w:t>,</w:t>
      </w:r>
      <w:r w:rsidRPr="00EC05CA">
        <w:rPr>
          <w:rFonts w:ascii="Arial" w:eastAsia="Times New Roman" w:hAnsi="Arial" w:cs="Arial"/>
          <w:color w:val="000000" w:themeColor="text1"/>
          <w:sz w:val="22"/>
          <w:szCs w:val="22"/>
        </w:rPr>
        <w:t xml:space="preserve"> and call people even if you're stuck inside. You might not be able to go hang out with your friends at the coffee shop on at book club, but that doesn't mean you have to become a hermit. Keep up with everyone by phone, text</w:t>
      </w:r>
      <w:r w:rsidR="00FC26B8">
        <w:rPr>
          <w:rFonts w:ascii="Arial" w:eastAsia="Times New Roman" w:hAnsi="Arial" w:cs="Arial"/>
          <w:color w:val="000000" w:themeColor="text1"/>
          <w:sz w:val="22"/>
          <w:szCs w:val="22"/>
        </w:rPr>
        <w:t>,</w:t>
      </w:r>
      <w:r w:rsidRPr="00EC05CA">
        <w:rPr>
          <w:rFonts w:ascii="Arial" w:eastAsia="Times New Roman" w:hAnsi="Arial" w:cs="Arial"/>
          <w:color w:val="000000" w:themeColor="text1"/>
          <w:sz w:val="22"/>
          <w:szCs w:val="22"/>
        </w:rPr>
        <w:t xml:space="preserve"> or video chat. It's easy to become anxious and fearful when we're alone and don't have people to ground us</w:t>
      </w:r>
      <w:r w:rsidR="003B79BE" w:rsidRPr="00904BBD">
        <w:rPr>
          <w:rFonts w:ascii="Arial" w:eastAsia="Times New Roman" w:hAnsi="Arial" w:cs="Arial"/>
          <w:color w:val="000000" w:themeColor="text1"/>
          <w:sz w:val="22"/>
          <w:szCs w:val="22"/>
        </w:rPr>
        <w:t xml:space="preserve">. </w:t>
      </w:r>
      <w:r w:rsidRPr="00EC05CA">
        <w:rPr>
          <w:rFonts w:ascii="Arial" w:eastAsia="Times New Roman" w:hAnsi="Arial" w:cs="Arial"/>
          <w:color w:val="000000" w:themeColor="text1"/>
          <w:sz w:val="22"/>
          <w:szCs w:val="22"/>
        </w:rPr>
        <w:t>I</w:t>
      </w:r>
      <w:r w:rsidR="003B79BE" w:rsidRPr="00904BBD">
        <w:rPr>
          <w:rFonts w:ascii="Arial" w:eastAsia="Times New Roman" w:hAnsi="Arial" w:cs="Arial"/>
          <w:color w:val="000000" w:themeColor="text1"/>
          <w:sz w:val="22"/>
          <w:szCs w:val="22"/>
        </w:rPr>
        <w:t>t’s</w:t>
      </w:r>
      <w:r w:rsidRPr="00EC05CA">
        <w:rPr>
          <w:rFonts w:ascii="Arial" w:eastAsia="Times New Roman" w:hAnsi="Arial" w:cs="Arial"/>
          <w:color w:val="000000" w:themeColor="text1"/>
          <w:sz w:val="22"/>
          <w:szCs w:val="22"/>
        </w:rPr>
        <w:t xml:space="preserve"> really important to reach out to people who can </w:t>
      </w:r>
      <w:r w:rsidR="007E219D">
        <w:rPr>
          <w:rFonts w:ascii="Arial" w:eastAsia="Times New Roman" w:hAnsi="Arial" w:cs="Arial"/>
          <w:color w:val="000000" w:themeColor="text1"/>
          <w:sz w:val="22"/>
          <w:szCs w:val="22"/>
        </w:rPr>
        <w:t>provide</w:t>
      </w:r>
      <w:r w:rsidRPr="00EC05CA">
        <w:rPr>
          <w:rFonts w:ascii="Arial" w:eastAsia="Times New Roman" w:hAnsi="Arial" w:cs="Arial"/>
          <w:color w:val="000000" w:themeColor="text1"/>
          <w:sz w:val="22"/>
          <w:szCs w:val="22"/>
        </w:rPr>
        <w:t xml:space="preserve"> good social support. </w:t>
      </w:r>
    </w:p>
    <w:p w14:paraId="61C07EF5" w14:textId="77777777" w:rsidR="00EC05CA" w:rsidRPr="007E219D" w:rsidRDefault="00EC05CA" w:rsidP="007E219D">
      <w:pPr>
        <w:pStyle w:val="NoSpacing"/>
        <w:rPr>
          <w:b/>
          <w:sz w:val="28"/>
        </w:rPr>
      </w:pPr>
      <w:r w:rsidRPr="007E219D">
        <w:rPr>
          <w:b/>
          <w:sz w:val="28"/>
        </w:rPr>
        <w:t xml:space="preserve">Do something </w:t>
      </w:r>
      <w:proofErr w:type="gramStart"/>
      <w:r w:rsidRPr="007E219D">
        <w:rPr>
          <w:b/>
          <w:sz w:val="28"/>
        </w:rPr>
        <w:t>fun</w:t>
      </w:r>
      <w:proofErr w:type="gramEnd"/>
    </w:p>
    <w:p w14:paraId="3AA580E1" w14:textId="3D131280" w:rsidR="00EC05CA" w:rsidRPr="00EC05CA" w:rsidRDefault="00EC05CA" w:rsidP="00EC05CA">
      <w:pPr>
        <w:shd w:val="clear" w:color="auto" w:fill="FFFFFF"/>
        <w:spacing w:after="300"/>
        <w:rPr>
          <w:rFonts w:ascii="Arial" w:eastAsia="Times New Roman" w:hAnsi="Arial" w:cs="Arial"/>
          <w:color w:val="000000" w:themeColor="text1"/>
          <w:sz w:val="22"/>
          <w:szCs w:val="22"/>
        </w:rPr>
      </w:pPr>
      <w:r w:rsidRPr="00EC05CA">
        <w:rPr>
          <w:rFonts w:ascii="Arial" w:eastAsia="Times New Roman" w:hAnsi="Arial" w:cs="Arial"/>
          <w:color w:val="000000" w:themeColor="text1"/>
          <w:sz w:val="22"/>
          <w:szCs w:val="22"/>
        </w:rPr>
        <w:t>Whether it's knitting or reading, playing with your dog or doing crossword puzzles, take a break from working or watching the news.</w:t>
      </w:r>
      <w:r w:rsidR="003B79BE" w:rsidRPr="00904BBD">
        <w:rPr>
          <w:rFonts w:ascii="Arial" w:eastAsia="Times New Roman" w:hAnsi="Arial" w:cs="Arial"/>
          <w:color w:val="000000" w:themeColor="text1"/>
          <w:sz w:val="22"/>
          <w:szCs w:val="22"/>
        </w:rPr>
        <w:t xml:space="preserve"> </w:t>
      </w:r>
      <w:r w:rsidRPr="00EC05CA">
        <w:rPr>
          <w:rFonts w:ascii="Arial" w:eastAsia="Times New Roman" w:hAnsi="Arial" w:cs="Arial"/>
          <w:color w:val="000000" w:themeColor="text1"/>
          <w:sz w:val="22"/>
          <w:szCs w:val="22"/>
        </w:rPr>
        <w:t>Self-care means identifying what you enjoy doing and what's fun for you and make a serious effort to integrate it into your day or, at the very least, your week</w:t>
      </w:r>
      <w:r w:rsidR="003B79BE" w:rsidRPr="00904BBD">
        <w:rPr>
          <w:rFonts w:ascii="Arial" w:eastAsia="Times New Roman" w:hAnsi="Arial" w:cs="Arial"/>
          <w:color w:val="000000" w:themeColor="text1"/>
          <w:sz w:val="22"/>
          <w:szCs w:val="22"/>
        </w:rPr>
        <w:t xml:space="preserve">. </w:t>
      </w:r>
      <w:r w:rsidRPr="00EC05CA">
        <w:rPr>
          <w:rFonts w:ascii="Arial" w:eastAsia="Times New Roman" w:hAnsi="Arial" w:cs="Arial"/>
          <w:color w:val="000000" w:themeColor="text1"/>
          <w:sz w:val="22"/>
          <w:szCs w:val="22"/>
        </w:rPr>
        <w:t>Make it a habit to plan something to look forward to everyday that doesn't have to be complicated.</w:t>
      </w:r>
    </w:p>
    <w:p w14:paraId="7A4DFA32" w14:textId="77777777" w:rsidR="00EC05CA" w:rsidRPr="007E219D" w:rsidRDefault="00EC05CA" w:rsidP="007E219D">
      <w:pPr>
        <w:pStyle w:val="NoSpacing"/>
        <w:rPr>
          <w:b/>
          <w:sz w:val="28"/>
        </w:rPr>
      </w:pPr>
      <w:r w:rsidRPr="007E219D">
        <w:rPr>
          <w:b/>
          <w:sz w:val="28"/>
        </w:rPr>
        <w:t>Breathe deeply</w:t>
      </w:r>
    </w:p>
    <w:p w14:paraId="325B3CC8" w14:textId="77777777" w:rsidR="007E219D" w:rsidRDefault="00EC05CA" w:rsidP="00904BBD">
      <w:pPr>
        <w:shd w:val="clear" w:color="auto" w:fill="FFFFFF"/>
        <w:spacing w:after="300"/>
        <w:rPr>
          <w:rFonts w:ascii="Arial" w:eastAsia="Times New Roman" w:hAnsi="Arial" w:cs="Arial"/>
          <w:color w:val="000000" w:themeColor="text1"/>
          <w:sz w:val="22"/>
          <w:szCs w:val="22"/>
        </w:rPr>
      </w:pPr>
      <w:r w:rsidRPr="00EC05CA">
        <w:rPr>
          <w:rFonts w:ascii="Arial" w:eastAsia="Times New Roman" w:hAnsi="Arial" w:cs="Arial"/>
          <w:color w:val="000000" w:themeColor="text1"/>
          <w:sz w:val="22"/>
          <w:szCs w:val="22"/>
        </w:rPr>
        <w:t>When the world is overwhelming, take a deep breath. Breathing slowly and steadily </w:t>
      </w:r>
      <w:hyperlink r:id="rId6" w:tgtFrame="_blank" w:history="1">
        <w:r w:rsidRPr="00EC05CA">
          <w:rPr>
            <w:rFonts w:ascii="Arial" w:eastAsia="Times New Roman" w:hAnsi="Arial" w:cs="Arial"/>
            <w:color w:val="000000" w:themeColor="text1"/>
            <w:sz w:val="22"/>
            <w:szCs w:val="22"/>
          </w:rPr>
          <w:t>forces you to focus on something else</w:t>
        </w:r>
      </w:hyperlink>
      <w:r w:rsidRPr="00EC05CA">
        <w:rPr>
          <w:rFonts w:ascii="Arial" w:eastAsia="Times New Roman" w:hAnsi="Arial" w:cs="Arial"/>
          <w:color w:val="000000" w:themeColor="text1"/>
          <w:sz w:val="22"/>
          <w:szCs w:val="22"/>
        </w:rPr>
        <w:t>.</w:t>
      </w:r>
      <w:r w:rsidR="003B79BE" w:rsidRPr="00904BBD">
        <w:rPr>
          <w:rFonts w:ascii="Arial" w:eastAsia="Times New Roman" w:hAnsi="Arial" w:cs="Arial"/>
          <w:color w:val="000000" w:themeColor="text1"/>
          <w:sz w:val="40"/>
          <w:szCs w:val="40"/>
        </w:rPr>
        <w:t xml:space="preserve"> </w:t>
      </w:r>
      <w:r w:rsidRPr="00EC05CA">
        <w:rPr>
          <w:rFonts w:ascii="Arial" w:eastAsia="Times New Roman" w:hAnsi="Arial" w:cs="Arial"/>
          <w:color w:val="000000" w:themeColor="text1"/>
          <w:sz w:val="22"/>
          <w:szCs w:val="22"/>
        </w:rPr>
        <w:t xml:space="preserve">Breathe in for a count of five through your nose and then breathe out for a count of five through your mouth. Keep doing that 10 times or until you feel yourself start to relax. </w:t>
      </w:r>
      <w:r w:rsidR="00FC26B8">
        <w:rPr>
          <w:rFonts w:ascii="Arial" w:eastAsia="Times New Roman" w:hAnsi="Arial" w:cs="Arial"/>
          <w:color w:val="000000" w:themeColor="text1"/>
          <w:sz w:val="22"/>
          <w:szCs w:val="22"/>
        </w:rPr>
        <w:t xml:space="preserve"> </w:t>
      </w:r>
    </w:p>
    <w:p w14:paraId="17F0E5F5" w14:textId="77777777" w:rsidR="007E219D" w:rsidRDefault="003B79BE" w:rsidP="007E219D">
      <w:pPr>
        <w:pStyle w:val="NoSpacing"/>
      </w:pPr>
      <w:r w:rsidRPr="00904BBD">
        <w:t>Mindfulness</w:t>
      </w:r>
      <w:r w:rsidR="00EC05CA" w:rsidRPr="00EC05CA">
        <w:t xml:space="preserve"> strategies can be really useful right now</w:t>
      </w:r>
      <w:r w:rsidRPr="00904BBD">
        <w:t xml:space="preserve">. </w:t>
      </w:r>
      <w:r w:rsidR="00EC05CA" w:rsidRPr="00EC05CA">
        <w:t>Notic</w:t>
      </w:r>
      <w:r w:rsidR="00FC26B8">
        <w:t>e</w:t>
      </w:r>
      <w:r w:rsidR="00EC05CA" w:rsidRPr="00EC05CA">
        <w:t xml:space="preserve"> the anxiety, let </w:t>
      </w:r>
      <w:r w:rsidR="00FC26B8">
        <w:t>it ride in and out (</w:t>
      </w:r>
      <w:r w:rsidR="00EC05CA" w:rsidRPr="00EC05CA">
        <w:t>kind of like waves</w:t>
      </w:r>
      <w:r w:rsidR="00FC26B8">
        <w:t>). Do</w:t>
      </w:r>
      <w:r w:rsidR="007E219D">
        <w:t xml:space="preserve"> things like meditating and/or</w:t>
      </w:r>
      <w:r w:rsidR="00EC05CA" w:rsidRPr="00EC05CA">
        <w:t xml:space="preserve"> do</w:t>
      </w:r>
      <w:r w:rsidR="00FC26B8">
        <w:t xml:space="preserve"> things to distract…</w:t>
      </w:r>
      <w:r w:rsidR="00EC05CA" w:rsidRPr="00EC05CA">
        <w:t xml:space="preserve">like </w:t>
      </w:r>
      <w:proofErr w:type="gramStart"/>
      <w:r w:rsidR="00EC05CA" w:rsidRPr="00EC05CA">
        <w:t>exercise</w:t>
      </w:r>
      <w:r w:rsidR="00FC26B8">
        <w:t>.</w:t>
      </w:r>
      <w:proofErr w:type="gramEnd"/>
      <w:r w:rsidR="00FC26B8">
        <w:t xml:space="preserve"> </w:t>
      </w:r>
      <w:r w:rsidR="00EC05CA" w:rsidRPr="00EC05CA">
        <w:t xml:space="preserve"> </w:t>
      </w:r>
    </w:p>
    <w:p w14:paraId="29EA3152" w14:textId="77777777" w:rsidR="007E219D" w:rsidRDefault="007E219D" w:rsidP="007E219D">
      <w:pPr>
        <w:pStyle w:val="NoSpacing"/>
      </w:pPr>
    </w:p>
    <w:p w14:paraId="63D4EA58" w14:textId="77777777" w:rsidR="007E219D" w:rsidRPr="007E219D" w:rsidRDefault="007E219D" w:rsidP="007E219D">
      <w:pPr>
        <w:pStyle w:val="NoSpacing"/>
        <w:rPr>
          <w:b/>
          <w:sz w:val="28"/>
        </w:rPr>
      </w:pPr>
      <w:r w:rsidRPr="007E219D">
        <w:rPr>
          <w:b/>
          <w:sz w:val="28"/>
        </w:rPr>
        <w:lastRenderedPageBreak/>
        <w:t>Finally</w:t>
      </w:r>
    </w:p>
    <w:p w14:paraId="2A28E93A" w14:textId="385886D8" w:rsidR="005F7CCA" w:rsidRPr="005F7CCA" w:rsidRDefault="007E219D" w:rsidP="00904BBD">
      <w:pPr>
        <w:shd w:val="clear" w:color="auto" w:fill="FFFFFF"/>
        <w:spacing w:after="30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Yes…stay informed. Get the news, but only from reliable sources. And for gosh sakes, don’t marinate in it! </w:t>
      </w:r>
    </w:p>
    <w:sectPr w:rsidR="005F7CCA" w:rsidRPr="005F7CCA" w:rsidSect="00F06956">
      <w:pgSz w:w="12240" w:h="15840"/>
      <w:pgMar w:top="81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C1C0C"/>
    <w:multiLevelType w:val="multilevel"/>
    <w:tmpl w:val="6FF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CA"/>
    <w:rsid w:val="002B7E43"/>
    <w:rsid w:val="003664A2"/>
    <w:rsid w:val="003B79BE"/>
    <w:rsid w:val="00517753"/>
    <w:rsid w:val="005A4CB6"/>
    <w:rsid w:val="005F7CCA"/>
    <w:rsid w:val="00630035"/>
    <w:rsid w:val="007E219D"/>
    <w:rsid w:val="00904BBD"/>
    <w:rsid w:val="00994493"/>
    <w:rsid w:val="00AE7FA6"/>
    <w:rsid w:val="00EC05CA"/>
    <w:rsid w:val="00F06956"/>
    <w:rsid w:val="00F12444"/>
    <w:rsid w:val="00FC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255"/>
  <w15:chartTrackingRefBased/>
  <w15:docId w15:val="{38C38D14-83A8-CA42-92DA-11EB459C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05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5C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C05C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C05CA"/>
    <w:rPr>
      <w:color w:val="0000FF"/>
      <w:u w:val="single"/>
    </w:rPr>
  </w:style>
  <w:style w:type="character" w:customStyle="1" w:styleId="Heading1Char">
    <w:name w:val="Heading 1 Char"/>
    <w:basedOn w:val="DefaultParagraphFont"/>
    <w:link w:val="Heading1"/>
    <w:uiPriority w:val="9"/>
    <w:rsid w:val="00EC05C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12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444"/>
    <w:rPr>
      <w:rFonts w:ascii="Segoe UI" w:hAnsi="Segoe UI" w:cs="Segoe UI"/>
      <w:sz w:val="18"/>
      <w:szCs w:val="18"/>
    </w:rPr>
  </w:style>
  <w:style w:type="paragraph" w:styleId="NoSpacing">
    <w:name w:val="No Spacing"/>
    <w:uiPriority w:val="1"/>
    <w:qFormat/>
    <w:rsid w:val="005F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3407">
      <w:bodyDiv w:val="1"/>
      <w:marLeft w:val="0"/>
      <w:marRight w:val="0"/>
      <w:marTop w:val="0"/>
      <w:marBottom w:val="0"/>
      <w:divBdr>
        <w:top w:val="none" w:sz="0" w:space="0" w:color="auto"/>
        <w:left w:val="none" w:sz="0" w:space="0" w:color="auto"/>
        <w:bottom w:val="none" w:sz="0" w:space="0" w:color="auto"/>
        <w:right w:val="none" w:sz="0" w:space="0" w:color="auto"/>
      </w:divBdr>
      <w:divsChild>
        <w:div w:id="264118405">
          <w:marLeft w:val="0"/>
          <w:marRight w:val="0"/>
          <w:marTop w:val="300"/>
          <w:marBottom w:val="300"/>
          <w:divBdr>
            <w:top w:val="none" w:sz="0" w:space="0" w:color="auto"/>
            <w:left w:val="none" w:sz="0" w:space="0" w:color="auto"/>
            <w:bottom w:val="none" w:sz="0" w:space="0" w:color="auto"/>
            <w:right w:val="none" w:sz="0" w:space="0" w:color="auto"/>
          </w:divBdr>
        </w:div>
        <w:div w:id="1110200743">
          <w:marLeft w:val="0"/>
          <w:marRight w:val="0"/>
          <w:marTop w:val="300"/>
          <w:marBottom w:val="300"/>
          <w:divBdr>
            <w:top w:val="single" w:sz="6" w:space="15" w:color="D4D4D4"/>
            <w:left w:val="none" w:sz="0" w:space="0" w:color="auto"/>
            <w:bottom w:val="single" w:sz="6" w:space="0" w:color="D4D4D4"/>
            <w:right w:val="none" w:sz="0" w:space="0" w:color="auto"/>
          </w:divBdr>
          <w:divsChild>
            <w:div w:id="49574608">
              <w:marLeft w:val="0"/>
              <w:marRight w:val="0"/>
              <w:marTop w:val="0"/>
              <w:marBottom w:val="0"/>
              <w:divBdr>
                <w:top w:val="none" w:sz="0" w:space="0" w:color="auto"/>
                <w:left w:val="none" w:sz="0" w:space="0" w:color="auto"/>
                <w:bottom w:val="none" w:sz="0" w:space="0" w:color="auto"/>
                <w:right w:val="none" w:sz="0" w:space="0" w:color="auto"/>
              </w:divBdr>
              <w:divsChild>
                <w:div w:id="7682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nn.com/health/fitness-well-being/stories/6-natural-ways-to-combat-anxiety" TargetMode="External"/><Relationship Id="rId5" Type="http://schemas.openxmlformats.org/officeDocument/2006/relationships/hyperlink" Target="https://www.mnn.com/health/fitness-well-being/stories/tips-help-sleep-bet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Pilgrim</dc:creator>
  <cp:keywords/>
  <dc:description/>
  <cp:lastModifiedBy>Jennifer Longchamps</cp:lastModifiedBy>
  <cp:revision>2</cp:revision>
  <cp:lastPrinted>2020-03-19T18:13:00Z</cp:lastPrinted>
  <dcterms:created xsi:type="dcterms:W3CDTF">2020-03-20T17:31:00Z</dcterms:created>
  <dcterms:modified xsi:type="dcterms:W3CDTF">2020-03-20T17:31:00Z</dcterms:modified>
</cp:coreProperties>
</file>